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E8" w:rsidRDefault="00B60E24" w:rsidP="0042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BB9">
        <w:rPr>
          <w:rFonts w:ascii="Times New Roman" w:hAnsi="Times New Roman" w:cs="Times New Roman"/>
          <w:i/>
          <w:sz w:val="36"/>
          <w:szCs w:val="36"/>
        </w:rPr>
        <w:t xml:space="preserve">План мероприятий по профилактике детского дорожного </w:t>
      </w:r>
      <w:bookmarkStart w:id="0" w:name="_GoBack"/>
      <w:bookmarkEnd w:id="0"/>
      <w:r w:rsidRPr="00422BB9">
        <w:rPr>
          <w:rFonts w:ascii="Times New Roman" w:hAnsi="Times New Roman" w:cs="Times New Roman"/>
          <w:i/>
          <w:sz w:val="36"/>
          <w:szCs w:val="36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E24" w:rsidRDefault="00B6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дорожного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E24" w:rsidRDefault="00B6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Создание в ДОУ условий для изучения ПДД.</w:t>
      </w:r>
    </w:p>
    <w:p w:rsidR="00B60E24" w:rsidRDefault="00B6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Привлечение родителей к участию в профилактической работе по предупреждению </w:t>
      </w:r>
      <w:r>
        <w:rPr>
          <w:rFonts w:ascii="Times New Roman" w:hAnsi="Times New Roman" w:cs="Times New Roman"/>
          <w:sz w:val="28"/>
          <w:szCs w:val="28"/>
        </w:rPr>
        <w:t>детского дорожного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E24" w:rsidRDefault="00B60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Выработка безопасного стиля поведения всех участников педпроцесса.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5496"/>
        <w:gridCol w:w="1277"/>
        <w:gridCol w:w="2035"/>
      </w:tblGrid>
      <w:tr w:rsidR="00B60E24" w:rsidTr="004E1E59">
        <w:tc>
          <w:tcPr>
            <w:tcW w:w="537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7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35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60E24" w:rsidTr="004E1E59">
        <w:tc>
          <w:tcPr>
            <w:tcW w:w="537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 по возрастным группам.</w:t>
            </w:r>
          </w:p>
        </w:tc>
        <w:tc>
          <w:tcPr>
            <w:tcW w:w="1277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0E24" w:rsidTr="004E1E59">
        <w:tc>
          <w:tcPr>
            <w:tcW w:w="537" w:type="dxa"/>
          </w:tcPr>
          <w:p w:rsidR="00B60E24" w:rsidRDefault="00B6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ED1611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занятия: </w:t>
            </w:r>
          </w:p>
          <w:p w:rsidR="00ED1611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дорожных знаков»;</w:t>
            </w:r>
          </w:p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нашего города»;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«Знаки в жизни человека».</w:t>
            </w:r>
          </w:p>
        </w:tc>
        <w:tc>
          <w:tcPr>
            <w:tcW w:w="127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0E24" w:rsidTr="004E1E59">
        <w:tc>
          <w:tcPr>
            <w:tcW w:w="53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«Страна дорожных знаков»</w:t>
            </w:r>
          </w:p>
        </w:tc>
        <w:tc>
          <w:tcPr>
            <w:tcW w:w="127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035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развитию</w:t>
            </w:r>
          </w:p>
        </w:tc>
      </w:tr>
      <w:tr w:rsidR="00B60E24" w:rsidTr="004E1E59">
        <w:tc>
          <w:tcPr>
            <w:tcW w:w="53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«Формы работы в ДОУ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дорожного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035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60E24" w:rsidTr="004E1E59">
        <w:tc>
          <w:tcPr>
            <w:tcW w:w="53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</w:t>
            </w:r>
            <w:r w:rsidR="004E1E59">
              <w:rPr>
                <w:rFonts w:ascii="Times New Roman" w:hAnsi="Times New Roman" w:cs="Times New Roman"/>
                <w:sz w:val="28"/>
                <w:szCs w:val="28"/>
              </w:rPr>
              <w:t>в детей, родителей,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«Опасность улиц города»</w:t>
            </w:r>
          </w:p>
        </w:tc>
        <w:tc>
          <w:tcPr>
            <w:tcW w:w="1277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035" w:type="dxa"/>
          </w:tcPr>
          <w:p w:rsidR="00B60E24" w:rsidRDefault="00ED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4E1E5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B60E24" w:rsidTr="004E1E59">
        <w:tc>
          <w:tcPr>
            <w:tcW w:w="537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«Азбука безопасности» (во всех возраст. группах)</w:t>
            </w:r>
          </w:p>
        </w:tc>
        <w:tc>
          <w:tcPr>
            <w:tcW w:w="1277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B60E24" w:rsidTr="004E1E59">
        <w:tc>
          <w:tcPr>
            <w:tcW w:w="537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развивающей среды в группах</w:t>
            </w:r>
          </w:p>
        </w:tc>
        <w:tc>
          <w:tcPr>
            <w:tcW w:w="1277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</w:tcPr>
          <w:p w:rsidR="00B60E24" w:rsidRDefault="004E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1E59" w:rsidTr="004E1E59">
        <w:tc>
          <w:tcPr>
            <w:tcW w:w="537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«Красный, желтый, зленый»</w:t>
            </w:r>
          </w:p>
        </w:tc>
        <w:tc>
          <w:tcPr>
            <w:tcW w:w="1277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035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4E1E59" w:rsidTr="004E1E59">
        <w:tc>
          <w:tcPr>
            <w:tcW w:w="537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6" w:type="dxa"/>
          </w:tcPr>
          <w:p w:rsidR="004E1E59" w:rsidRDefault="004E1E5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>
              <w:t xml:space="preserve"> </w:t>
            </w:r>
            <w:r w:rsidRPr="004E1E59">
              <w:rPr>
                <w:rFonts w:ascii="Times New Roman" w:hAnsi="Times New Roman" w:cs="Times New Roman"/>
                <w:sz w:val="28"/>
                <w:szCs w:val="28"/>
              </w:rPr>
              <w:t>на улице, эст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1E59">
              <w:rPr>
                <w:rFonts w:ascii="Times New Roman" w:hAnsi="Times New Roman" w:cs="Times New Roman"/>
                <w:sz w:val="28"/>
                <w:szCs w:val="28"/>
              </w:rPr>
              <w:t xml:space="preserve">феты, изучение ПДД с Незнайкой, матер- класс изготовление светоотражающих </w:t>
            </w:r>
            <w:r w:rsidR="00422BB9">
              <w:rPr>
                <w:rFonts w:ascii="Times New Roman" w:hAnsi="Times New Roman" w:cs="Times New Roman"/>
                <w:sz w:val="28"/>
                <w:szCs w:val="28"/>
              </w:rPr>
              <w:t>флике</w:t>
            </w:r>
            <w:r w:rsidRPr="004E1E5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E59">
              <w:rPr>
                <w:rFonts w:ascii="Times New Roman" w:hAnsi="Times New Roman" w:cs="Times New Roman"/>
                <w:sz w:val="28"/>
                <w:szCs w:val="28"/>
              </w:rPr>
              <w:t>-светофоров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4E1E59" w:rsidRDefault="00422BB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035" w:type="dxa"/>
          </w:tcPr>
          <w:p w:rsidR="004E1E59" w:rsidRDefault="00422BB9" w:rsidP="00D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4E1E59" w:rsidRPr="00B60E24" w:rsidRDefault="004E1E59" w:rsidP="004E1E59">
      <w:pPr>
        <w:rPr>
          <w:rFonts w:ascii="Times New Roman" w:hAnsi="Times New Roman" w:cs="Times New Roman"/>
          <w:sz w:val="28"/>
          <w:szCs w:val="28"/>
        </w:rPr>
      </w:pPr>
    </w:p>
    <w:p w:rsidR="004E1E59" w:rsidRPr="00B60E24" w:rsidRDefault="004E1E59" w:rsidP="004E1E59">
      <w:pPr>
        <w:rPr>
          <w:rFonts w:ascii="Times New Roman" w:hAnsi="Times New Roman" w:cs="Times New Roman"/>
          <w:sz w:val="28"/>
          <w:szCs w:val="28"/>
        </w:rPr>
      </w:pPr>
    </w:p>
    <w:p w:rsidR="004E1E59" w:rsidRPr="00B60E24" w:rsidRDefault="004E1E59" w:rsidP="004E1E59">
      <w:pPr>
        <w:rPr>
          <w:rFonts w:ascii="Times New Roman" w:hAnsi="Times New Roman" w:cs="Times New Roman"/>
          <w:sz w:val="28"/>
          <w:szCs w:val="28"/>
        </w:rPr>
      </w:pPr>
    </w:p>
    <w:p w:rsidR="00B60E24" w:rsidRPr="00B60E24" w:rsidRDefault="00B60E24">
      <w:pPr>
        <w:rPr>
          <w:rFonts w:ascii="Times New Roman" w:hAnsi="Times New Roman" w:cs="Times New Roman"/>
          <w:sz w:val="28"/>
          <w:szCs w:val="28"/>
        </w:rPr>
      </w:pPr>
    </w:p>
    <w:sectPr w:rsidR="00B60E24" w:rsidRPr="00B6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24"/>
    <w:rsid w:val="00422BB9"/>
    <w:rsid w:val="004E1E59"/>
    <w:rsid w:val="007745E8"/>
    <w:rsid w:val="00B60E24"/>
    <w:rsid w:val="00E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691E"/>
  <w15:chartTrackingRefBased/>
  <w15:docId w15:val="{5C348342-0129-4504-9F5C-70E6D6C9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Смирнов</dc:creator>
  <cp:keywords/>
  <dc:description/>
  <cp:lastModifiedBy>Максим Смирнов</cp:lastModifiedBy>
  <cp:revision>1</cp:revision>
  <dcterms:created xsi:type="dcterms:W3CDTF">2016-09-25T20:18:00Z</dcterms:created>
  <dcterms:modified xsi:type="dcterms:W3CDTF">2016-09-25T20:52:00Z</dcterms:modified>
</cp:coreProperties>
</file>